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page_5_0"/>
    <w:p w14:paraId="214D642C" w14:textId="54A0A4DF" w:rsidR="00207251" w:rsidRPr="00BB527B" w:rsidRDefault="00207251" w:rsidP="00537677">
      <w:pPr>
        <w:widowControl w:val="0"/>
        <w:spacing w:line="240" w:lineRule="auto"/>
        <w:ind w:left="68" w:right="-23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noProof/>
          <w:lang w:val="ru-RU" w:eastAsia="ru-RU"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5DF176E8" wp14:editId="136B9932">
                <wp:simplePos x="0" y="0"/>
                <wp:positionH relativeFrom="page">
                  <wp:posOffset>3796665</wp:posOffset>
                </wp:positionH>
                <wp:positionV relativeFrom="paragraph">
                  <wp:posOffset>-135890</wp:posOffset>
                </wp:positionV>
                <wp:extent cx="487680" cy="610235"/>
                <wp:effectExtent l="0" t="3175" r="1905" b="0"/>
                <wp:wrapNone/>
                <wp:docPr id="1" name="drawingObject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7680" cy="610235"/>
                          <a:chOff x="0" y="0"/>
                          <a:chExt cx="4877" cy="6102"/>
                        </a:xfrm>
                      </wpg:grpSpPr>
                      <wps:wsp>
                        <wps:cNvPr id="2" name="Shape 2"/>
                        <wps:cNvSpPr>
                          <a:spLocks/>
                        </wps:cNvSpPr>
                        <wps:spPr bwMode="auto">
                          <a:xfrm>
                            <a:off x="0" y="1358"/>
                            <a:ext cx="4191" cy="2045"/>
                          </a:xfrm>
                          <a:custGeom>
                            <a:avLst/>
                            <a:gdLst>
                              <a:gd name="T0" fmla="*/ 0 w 419100"/>
                              <a:gd name="T1" fmla="*/ 0 h 204458"/>
                              <a:gd name="T2" fmla="*/ 0 w 419100"/>
                              <a:gd name="T3" fmla="*/ 20 h 204458"/>
                              <a:gd name="T4" fmla="*/ 42 w 419100"/>
                              <a:gd name="T5" fmla="*/ 20 h 204458"/>
                              <a:gd name="T6" fmla="*/ 42 w 419100"/>
                              <a:gd name="T7" fmla="*/ 0 h 204458"/>
                              <a:gd name="T8" fmla="*/ 0 w 419100"/>
                              <a:gd name="T9" fmla="*/ 0 h 204458"/>
                              <a:gd name="T10" fmla="*/ 0 60000 65536"/>
                              <a:gd name="T11" fmla="*/ 0 60000 65536"/>
                              <a:gd name="T12" fmla="*/ 0 60000 65536"/>
                              <a:gd name="T13" fmla="*/ 0 60000 65536"/>
                              <a:gd name="T14" fmla="*/ 0 60000 65536"/>
                              <a:gd name="T15" fmla="*/ 0 w 419100"/>
                              <a:gd name="T16" fmla="*/ 0 h 204458"/>
                              <a:gd name="T17" fmla="*/ 419100 w 419100"/>
                              <a:gd name="T18" fmla="*/ 204458 h 204458"/>
                            </a:gdLst>
                            <a:ahLst/>
                            <a:cxnLst>
                              <a:cxn ang="T10">
                                <a:pos x="T0" y="T1"/>
                              </a:cxn>
                              <a:cxn ang="T11">
                                <a:pos x="T2" y="T3"/>
                              </a:cxn>
                              <a:cxn ang="T12">
                                <a:pos x="T4" y="T5"/>
                              </a:cxn>
                              <a:cxn ang="T13">
                                <a:pos x="T6" y="T7"/>
                              </a:cxn>
                              <a:cxn ang="T14">
                                <a:pos x="T8" y="T9"/>
                              </a:cxn>
                            </a:cxnLst>
                            <a:rect l="T15" t="T16" r="T17" b="T18"/>
                            <a:pathLst>
                              <a:path w="419100" h="204458">
                                <a:moveTo>
                                  <a:pt x="0" y="0"/>
                                </a:moveTo>
                                <a:lnTo>
                                  <a:pt x="0" y="204458"/>
                                </a:lnTo>
                                <a:lnTo>
                                  <a:pt x="419100" y="204458"/>
                                </a:lnTo>
                                <a:lnTo>
                                  <a:pt x="41910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Shape 3"/>
                        <wps:cNvSpPr>
                          <a:spLocks/>
                        </wps:cNvSpPr>
                        <wps:spPr bwMode="auto">
                          <a:xfrm>
                            <a:off x="596" y="36"/>
                            <a:ext cx="0" cy="4457"/>
                          </a:xfrm>
                          <a:custGeom>
                            <a:avLst/>
                            <a:gdLst>
                              <a:gd name="T0" fmla="*/ 45 h 445693"/>
                              <a:gd name="T1" fmla="*/ 0 h 445693"/>
                              <a:gd name="T2" fmla="*/ 0 60000 65536"/>
                              <a:gd name="T3" fmla="*/ 0 60000 65536"/>
                              <a:gd name="T4" fmla="*/ 0 h 445693"/>
                              <a:gd name="T5" fmla="*/ 445693 h 445693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445693">
                                <a:moveTo>
                                  <a:pt x="0" y="44569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6997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61" y="0"/>
                            <a:ext cx="4316" cy="610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5" name="Shape 5"/>
                        <wps:cNvSpPr>
                          <a:spLocks/>
                        </wps:cNvSpPr>
                        <wps:spPr bwMode="auto">
                          <a:xfrm>
                            <a:off x="1345" y="3439"/>
                            <a:ext cx="326" cy="0"/>
                          </a:xfrm>
                          <a:custGeom>
                            <a:avLst/>
                            <a:gdLst>
                              <a:gd name="T0" fmla="*/ 0 w 32586"/>
                              <a:gd name="T1" fmla="*/ 3 w 32586"/>
                              <a:gd name="T2" fmla="*/ 0 60000 65536"/>
                              <a:gd name="T3" fmla="*/ 0 60000 65536"/>
                              <a:gd name="T4" fmla="*/ 0 w 32586"/>
                              <a:gd name="T5" fmla="*/ 32586 w 32586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586">
                                <a:moveTo>
                                  <a:pt x="0" y="0"/>
                                </a:moveTo>
                                <a:lnTo>
                                  <a:pt x="32586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Shape 6"/>
                        <wps:cNvSpPr>
                          <a:spLocks/>
                        </wps:cNvSpPr>
                        <wps:spPr bwMode="auto">
                          <a:xfrm>
                            <a:off x="3767" y="3439"/>
                            <a:ext cx="326" cy="0"/>
                          </a:xfrm>
                          <a:custGeom>
                            <a:avLst/>
                            <a:gdLst>
                              <a:gd name="T0" fmla="*/ 0 w 32603"/>
                              <a:gd name="T1" fmla="*/ 3 w 32603"/>
                              <a:gd name="T2" fmla="*/ 0 60000 65536"/>
                              <a:gd name="T3" fmla="*/ 0 60000 65536"/>
                              <a:gd name="T4" fmla="*/ 0 w 32603"/>
                              <a:gd name="T5" fmla="*/ 32603 w 32603"/>
                            </a:gdLst>
                            <a:ahLst/>
                            <a:cxnLst>
                              <a:cxn ang="T2">
                                <a:pos x="T0" y="0"/>
                              </a:cxn>
                              <a:cxn ang="T3">
                                <a:pos x="T1" y="0"/>
                              </a:cxn>
                            </a:cxnLst>
                            <a:rect l="T4" t="0" r="T5" b="0"/>
                            <a:pathLst>
                              <a:path w="32603">
                                <a:moveTo>
                                  <a:pt x="0" y="0"/>
                                </a:moveTo>
                                <a:lnTo>
                                  <a:pt x="32603" y="0"/>
                                </a:lnTo>
                              </a:path>
                            </a:pathLst>
                          </a:custGeom>
                          <a:noFill/>
                          <a:ln w="25933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Shape 7"/>
                        <wps:cNvSpPr>
                          <a:spLocks/>
                        </wps:cNvSpPr>
                        <wps:spPr bwMode="auto">
                          <a:xfrm>
                            <a:off x="2719" y="4539"/>
                            <a:ext cx="0" cy="943"/>
                          </a:xfrm>
                          <a:custGeom>
                            <a:avLst/>
                            <a:gdLst>
                              <a:gd name="T0" fmla="*/ 9 h 94269"/>
                              <a:gd name="T1" fmla="*/ 0 h 94269"/>
                              <a:gd name="T2" fmla="*/ 0 60000 65536"/>
                              <a:gd name="T3" fmla="*/ 0 60000 65536"/>
                              <a:gd name="T4" fmla="*/ 0 h 94269"/>
                              <a:gd name="T5" fmla="*/ 94269 h 94269"/>
                            </a:gdLst>
                            <a:ahLst/>
                            <a:cxnLst>
                              <a:cxn ang="T2">
                                <a:pos x="0" y="T0"/>
                              </a:cxn>
                              <a:cxn ang="T3">
                                <a:pos x="0" y="T1"/>
                              </a:cxn>
                            </a:cxnLst>
                            <a:rect l="0" t="T4" r="0" b="T5"/>
                            <a:pathLst>
                              <a:path h="94269">
                                <a:moveTo>
                                  <a:pt x="0" y="94269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46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>
            <w:pict>
              <v:group w14:anchorId="0DDA2D31" id="drawingObject1" o:spid="_x0000_s1026" style="position:absolute;margin-left:298.95pt;margin-top:-10.7pt;width:38.4pt;height:48.05pt;z-index:-251657216;mso-position-horizontal-relative:page" coordsize="4877,610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" o:allowincell="f">
                <v:shape id="Shape 2" o:spid="_x0000_s1027" style="position:absolute;top:1358;width:4191;height:2045;visibility:visible;mso-wrap-style:square;v-text-anchor:top" coordsize="419100,204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" path="m,l,204458r419100,l419100,,,xe" stroked="f">
                  <v:path arrowok="t" o:connecttype="custom" o:connectlocs="0,0;0,0;0,0;0,0;0,0" o:connectangles="0,0,0,0,0" textboxrect="0,0,419100,204458"/>
                </v:shape>
                <v:shape id="Shape 3" o:spid="_x0000_s1028" style="position:absolute;left:596;top:36;width:0;height:4457;visibility:visible;mso-wrap-style:square;v-text-anchor:top" coordsize="0,4456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" path="m,445693l,e" filled="f" strokeweight=".19436mm">
                  <v:path arrowok="t" o:connecttype="custom" o:connectlocs="0,0;0,0" o:connectangles="0,0" textboxrect="0,0,0,44569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9" type="#_x0000_t75" style="position:absolute;left:561;width:4316;height:61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">
                  <v:imagedata r:id="rId9" o:title=""/>
                </v:shape>
                <v:shape id="Shape 5" o:spid="_x0000_s1030" style="position:absolute;left:1345;top:3439;width:326;height:0;visibility:visible;mso-wrap-style:square;v-text-anchor:top" coordsize="32586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" path="m,l32586,e" filled="f" strokeweight=".72036mm">
                  <v:path arrowok="t" o:connecttype="custom" o:connectlocs="0,0;0,0" o:connectangles="0,0" textboxrect="0,0,32586,0"/>
                </v:shape>
                <v:shape id="Shape 6" o:spid="_x0000_s1031" style="position:absolute;left:3767;top:3439;width:326;height:0;visibility:visible;mso-wrap-style:square;v-text-anchor:top" coordsize="32603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" path="m,l32603,e" filled="f" strokeweight=".72036mm">
                  <v:path arrowok="t" o:connecttype="custom" o:connectlocs="0,0;0,0" o:connectangles="0,0" textboxrect="0,0,32603,0"/>
                </v:shape>
                <v:shape id="Shape 7" o:spid="_x0000_s1032" style="position:absolute;left:2719;top:4539;width:0;height:943;visibility:visible;mso-wrap-style:square;v-text-anchor:top" coordsize="0,94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" path="m,94269l,e" filled="f" strokeweight=".68444mm">
                  <v:path arrowok="t" o:connecttype="custom" o:connectlocs="0,0;0,0" o:connectangles="0,0" textboxrect="0,0,0,94269"/>
                </v:shape>
                <w10:wrap anchorx="page"/>
              </v:group>
            </w:pict>
          </mc:Fallback>
        </mc:AlternateContent>
      </w:r>
      <w:r w:rsidRPr="00BB527B">
        <w:rPr>
          <w:rFonts w:ascii="Times New Roman" w:eastAsia="Times New Roman" w:hAnsi="Times New Roman" w:cs="Times New Roman"/>
          <w:sz w:val="28"/>
          <w:szCs w:val="28"/>
          <w:lang w:val="en-US"/>
        </w:rPr>
        <w:t>s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-zr-205/</w:t>
      </w:r>
      <w:r w:rsidR="00843D74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5</w:t>
      </w:r>
      <w:r w:rsidR="004814FA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>72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</w:p>
    <w:p w14:paraId="3108AE26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350DAA31" w14:textId="77777777" w:rsidR="00207251" w:rsidRPr="00BB527B" w:rsidRDefault="00207251" w:rsidP="00537677">
      <w:pPr>
        <w:spacing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846F117" w14:textId="77777777" w:rsidR="00207251" w:rsidRPr="00BB527B" w:rsidRDefault="00207251" w:rsidP="00537677">
      <w:pPr>
        <w:spacing w:after="15" w:line="240" w:lineRule="exact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049BF0A7" w14:textId="77777777" w:rsidR="00207251" w:rsidRPr="00BB527B" w:rsidRDefault="00207251" w:rsidP="00537677">
      <w:pPr>
        <w:widowControl w:val="0"/>
        <w:spacing w:line="342" w:lineRule="auto"/>
        <w:ind w:left="4112" w:right="2640" w:hanging="1403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МИКОЛАЇВСЬКА МІСЬКА РАДА </w:t>
      </w:r>
      <w:r w:rsidRPr="00BB527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РІШЕННЯ</w:t>
      </w:r>
    </w:p>
    <w:p w14:paraId="6D6BDC5B" w14:textId="77777777" w:rsidR="00207251" w:rsidRPr="00BB527B" w:rsidRDefault="00207251" w:rsidP="00537677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від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  <w:t xml:space="preserve">  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>Миколаїв</w:t>
      </w:r>
      <w:r w:rsidRPr="00BB527B">
        <w:rPr>
          <w:rFonts w:ascii="Times New Roman" w:eastAsia="Times New Roman" w:hAnsi="Times New Roman" w:cs="Times New Roman"/>
          <w:sz w:val="20"/>
          <w:szCs w:val="20"/>
          <w:lang w:val="uk-UA"/>
        </w:rPr>
        <w:tab/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№</w:t>
      </w:r>
    </w:p>
    <w:p w14:paraId="2AFE0C93" w14:textId="13A898B0" w:rsidR="007805C3" w:rsidRPr="00BB527B" w:rsidRDefault="007805C3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45F6511C" w14:textId="77777777" w:rsidR="00784691" w:rsidRPr="00BB527B" w:rsidRDefault="00784691" w:rsidP="00537677">
      <w:pPr>
        <w:widowControl w:val="0"/>
        <w:tabs>
          <w:tab w:val="left" w:pos="1308"/>
          <w:tab w:val="left" w:pos="3039"/>
          <w:tab w:val="left" w:pos="4745"/>
          <w:tab w:val="left" w:pos="7513"/>
        </w:tabs>
        <w:spacing w:line="240" w:lineRule="auto"/>
        <w:ind w:right="1982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271F8F" w14:textId="14DCAC8C" w:rsidR="00003600" w:rsidRPr="00BB527B" w:rsidRDefault="00003600" w:rsidP="00537677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1" w:name="_Hlk193456449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наданні дозволу на складання 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у власність громадян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ину </w:t>
      </w:r>
      <w:r w:rsidR="004814F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Гордієнку Вадиму Федоровичу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2387E" w:rsidRPr="00BB527B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4814FA" w:rsidRPr="00BB527B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72387E" w:rsidRPr="00BB52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4814FA" w:rsidRPr="00BB527B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4814FA" w:rsidRPr="00BB527B">
        <w:rPr>
          <w:rFonts w:ascii="Times New Roman" w:hAnsi="Times New Roman" w:cs="Times New Roman"/>
          <w:sz w:val="28"/>
          <w:szCs w:val="28"/>
          <w:lang w:val="uk-UA"/>
        </w:rPr>
        <w:t>. </w:t>
      </w:r>
      <w:r w:rsidR="00A8542E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Григорія </w:t>
      </w:r>
      <w:r w:rsidR="004814FA" w:rsidRPr="00BB527B">
        <w:rPr>
          <w:rFonts w:ascii="Times New Roman" w:hAnsi="Times New Roman" w:cs="Times New Roman"/>
          <w:sz w:val="28"/>
          <w:szCs w:val="28"/>
          <w:lang w:val="uk-UA"/>
        </w:rPr>
        <w:t>Ґ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е, поблизу будинку 7</w:t>
      </w:r>
      <w:r w:rsidR="0072387E" w:rsidRPr="00BB527B">
        <w:rPr>
          <w:rFonts w:ascii="Times New Roman" w:hAnsi="Times New Roman" w:cs="Times New Roman"/>
          <w:sz w:val="28"/>
          <w:szCs w:val="28"/>
        </w:rPr>
        <w:t xml:space="preserve">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(Мала </w:t>
      </w:r>
      <w:proofErr w:type="spellStart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542E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387E" w:rsidRPr="00BB527B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="0072387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(</w:t>
      </w:r>
      <w:r w:rsidR="00C238E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не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забудована земельна ділянка)</w:t>
      </w:r>
      <w:bookmarkEnd w:id="1"/>
    </w:p>
    <w:p w14:paraId="43F2A697" w14:textId="77777777" w:rsidR="00C267DD" w:rsidRPr="00BB527B" w:rsidRDefault="00C267DD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5D3D7C0A" w14:textId="35A64C1C" w:rsidR="002D57D6" w:rsidRPr="00BB527B" w:rsidRDefault="00A20D91" w:rsidP="00537677">
      <w:pPr>
        <w:widowControl w:val="0"/>
        <w:spacing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Розглянувши </w:t>
      </w:r>
      <w:bookmarkStart w:id="2" w:name="_Hlk159858383"/>
      <w:bookmarkStart w:id="3" w:name="_Hlk169620717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звернення </w:t>
      </w:r>
      <w:bookmarkStart w:id="4" w:name="_Hlk193456535"/>
      <w:bookmarkEnd w:id="2"/>
      <w:bookmarkEnd w:id="3"/>
      <w:r w:rsidR="000E04E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громадян</w:t>
      </w:r>
      <w:r w:rsidR="00C238EE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ина</w:t>
      </w:r>
      <w:r w:rsidR="000E04E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Гордієнка Вадима Федоровича</w:t>
      </w:r>
      <w:r w:rsidR="00A21050" w:rsidRPr="00BB527B">
        <w:rPr>
          <w:rFonts w:ascii="Times New Roman" w:hAnsi="Times New Roman" w:cs="Times New Roman"/>
          <w:sz w:val="28"/>
          <w:szCs w:val="28"/>
          <w:lang w:val="uk-UA"/>
        </w:rPr>
        <w:t>, дозвільну справу</w:t>
      </w:r>
      <w:r w:rsidR="00CD2AA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C11D8" w:rsidRPr="00BB527B">
        <w:rPr>
          <w:rFonts w:ascii="Times New Roman" w:hAnsi="Times New Roman" w:cs="Times New Roman"/>
          <w:sz w:val="28"/>
          <w:szCs w:val="28"/>
        </w:rPr>
        <w:t>від</w:t>
      </w:r>
      <w:r w:rsidR="00AC11D8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05.05.2023</w:t>
      </w:r>
      <w:r w:rsidR="00AC11D8" w:rsidRPr="00BB527B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AC11D8" w:rsidRPr="00BB527B">
        <w:rPr>
          <w:rFonts w:ascii="Times New Roman" w:hAnsi="Times New Roman" w:cs="Times New Roman"/>
          <w:sz w:val="28"/>
          <w:szCs w:val="28"/>
        </w:rPr>
        <w:t>№ 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23010-000610719-007-01</w:t>
      </w:r>
      <w:bookmarkEnd w:id="4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A4561A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містобудівну документацію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м.</w:t>
      </w:r>
      <w:r w:rsidR="00330EB6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1ACC791B" w14:textId="77777777" w:rsidR="002D57D6" w:rsidRPr="00BB527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14EC2BF" w14:textId="77777777" w:rsidR="002D57D6" w:rsidRPr="00BB527B" w:rsidRDefault="00A20D91" w:rsidP="00537677">
      <w:pPr>
        <w:widowControl w:val="0"/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ВИРІШИЛА:</w:t>
      </w:r>
    </w:p>
    <w:p w14:paraId="3591ED3C" w14:textId="77777777" w:rsidR="002D57D6" w:rsidRPr="00BB527B" w:rsidRDefault="002D57D6" w:rsidP="00537677">
      <w:pPr>
        <w:spacing w:after="82" w:line="24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417367" w14:textId="12D2D6F0" w:rsidR="00003600" w:rsidRPr="00BB527B" w:rsidRDefault="00003600" w:rsidP="00537677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bookmarkStart w:id="5" w:name="_page_23_0"/>
      <w:bookmarkEnd w:id="0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1. </w:t>
      </w:r>
      <w:bookmarkStart w:id="6" w:name="_Hlk193456563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Відмовити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громадянину Гордієнку Вадиму Федоровичу 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1000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E77A74" w:rsidRPr="00BB527B">
        <w:rPr>
          <w:rFonts w:ascii="Times New Roman" w:hAnsi="Times New Roman" w:cs="Times New Roman"/>
          <w:sz w:val="28"/>
          <w:szCs w:val="28"/>
        </w:rPr>
        <w:t xml:space="preserve">для будівництва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і обслуговування житлового будинку, господарських будівель і споруд</w:t>
      </w:r>
      <w:r w:rsidR="00E77A74" w:rsidRPr="00BB527B">
        <w:rPr>
          <w:rFonts w:ascii="Times New Roman" w:hAnsi="Times New Roman" w:cs="Times New Roman"/>
          <w:sz w:val="28"/>
          <w:szCs w:val="28"/>
        </w:rPr>
        <w:t xml:space="preserve"> по </w:t>
      </w:r>
      <w:proofErr w:type="spellStart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пров</w:t>
      </w:r>
      <w:proofErr w:type="spellEnd"/>
      <w:r w:rsidR="00A8542E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. Григорія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Ґе, поблизу будинку 7</w:t>
      </w:r>
      <w:r w:rsidR="00E77A74" w:rsidRPr="00BB527B">
        <w:rPr>
          <w:rFonts w:ascii="Times New Roman" w:hAnsi="Times New Roman" w:cs="Times New Roman"/>
          <w:sz w:val="28"/>
          <w:szCs w:val="28"/>
        </w:rPr>
        <w:t xml:space="preserve"> 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(Мала </w:t>
      </w:r>
      <w:proofErr w:type="spellStart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Корениха</w:t>
      </w:r>
      <w:proofErr w:type="spellEnd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)</w:t>
      </w:r>
      <w:r w:rsidR="00A8542E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B527B">
        <w:rPr>
          <w:rFonts w:ascii="Times New Roman" w:hAnsi="Times New Roman" w:cs="Times New Roman"/>
          <w:sz w:val="28"/>
          <w:szCs w:val="28"/>
        </w:rPr>
        <w:t>в Заводському районі міста Миколаєва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(незабудована земельна ділянка)</w:t>
      </w:r>
      <w:r w:rsidR="00AC11D8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,</w:t>
      </w:r>
      <w:r w:rsidR="00927C8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висновок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департаменту архітектури та містобудування Миколаївської міської ради від 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18.03</w:t>
      </w:r>
      <w:r w:rsidR="00927C8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.2025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№ 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14995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E77A74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8/2</w:t>
      </w:r>
      <w:r w:rsidR="00927C80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5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-2.</w:t>
      </w:r>
    </w:p>
    <w:p w14:paraId="58F50F5B" w14:textId="77777777" w:rsidR="00003600" w:rsidRPr="00BB527B" w:rsidRDefault="00003600" w:rsidP="00537677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2DE0FC3B" w14:textId="5B7FA78C" w:rsidR="00843D74" w:rsidRPr="00BB527B" w:rsidRDefault="00003600" w:rsidP="00537677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7" w:name="_Hlk187068437"/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Підстава: </w:t>
      </w:r>
      <w:r w:rsidR="00784691" w:rsidRPr="00BB527B">
        <w:rPr>
          <w:rFonts w:ascii="Times New Roman" w:hAnsi="Times New Roman" w:cs="Times New Roman"/>
          <w:sz w:val="28"/>
          <w:szCs w:val="28"/>
        </w:rPr>
        <w:t xml:space="preserve">невідповідність місця розташування об’єкта вимогам законів, прийнятих відповідно до них нормативно-правових актів (частина 7 статті 118 </w:t>
      </w:r>
      <w:r w:rsidR="00784691" w:rsidRPr="00BB527B">
        <w:rPr>
          <w:rFonts w:ascii="Times New Roman" w:hAnsi="Times New Roman" w:cs="Times New Roman"/>
          <w:sz w:val="28"/>
          <w:szCs w:val="28"/>
        </w:rPr>
        <w:lastRenderedPageBreak/>
        <w:t>Земельного кодексу України), а саме: підпункт</w:t>
      </w:r>
      <w:r w:rsidR="00843D74" w:rsidRPr="00BB527B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784691" w:rsidRPr="00BB527B">
        <w:rPr>
          <w:rFonts w:ascii="Times New Roman" w:hAnsi="Times New Roman" w:cs="Times New Roman"/>
          <w:sz w:val="28"/>
          <w:szCs w:val="28"/>
        </w:rPr>
        <w:t xml:space="preserve"> 5 пункту 27 розділу X «Перехідні положення» Земельного кодексу України, Указ Президента України «Про ведення воєнного стану в Україні» від 24.02.2022 № 64/2022 (зі змінами)</w:t>
      </w:r>
      <w:bookmarkEnd w:id="6"/>
      <w:r w:rsidR="00E77A74" w:rsidRPr="00BB52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843D74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bookmarkEnd w:id="7"/>
    <w:p w14:paraId="5E7C5A74" w14:textId="77777777" w:rsidR="00003600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0F8FD130" w14:textId="1A3D573B" w:rsidR="00AC503A" w:rsidRPr="00BB527B" w:rsidRDefault="00003600" w:rsidP="00537677">
      <w:pPr>
        <w:tabs>
          <w:tab w:val="num" w:pos="3600"/>
        </w:tabs>
        <w:spacing w:line="240" w:lineRule="auto"/>
        <w:ind w:firstLine="53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021CB8" w:rsidRPr="00BB527B">
        <w:rPr>
          <w:rFonts w:ascii="Times New Roman" w:hAnsi="Times New Roman" w:cs="Times New Roman"/>
          <w:sz w:val="28"/>
          <w:szCs w:val="28"/>
          <w:lang w:val="uk-UA"/>
        </w:rPr>
        <w:t> 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даного рішення покласти на постійну комісію міської ради </w:t>
      </w:r>
      <w:r w:rsidR="00AC503A" w:rsidRPr="00BB527B">
        <w:rPr>
          <w:rFonts w:ascii="Times New Roman" w:hAnsi="Times New Roman" w:cs="Times New Roman"/>
          <w:iCs/>
          <w:sz w:val="28"/>
          <w:szCs w:val="28"/>
          <w:lang w:val="uk-UA"/>
        </w:rPr>
        <w:t>з</w:t>
      </w:r>
      <w:r w:rsidR="00AC503A" w:rsidRPr="00BB527B">
        <w:rPr>
          <w:rFonts w:ascii="Times New Roman" w:hAnsi="Times New Roman" w:cs="Times New Roman"/>
          <w:sz w:val="28"/>
          <w:szCs w:val="28"/>
          <w:lang w:val="uk-UA" w:eastAsia="zh-CN"/>
        </w:rPr>
        <w:t xml:space="preserve"> 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питань екології, природокористування, просторового розвитку</w:t>
      </w:r>
      <w:r w:rsidR="00B11AA3" w:rsidRPr="00BB527B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 xml:space="preserve"> містобудування, архітектури і будівництва, регулювання земельних відносин</w:t>
      </w:r>
      <w:r w:rsidR="00AC503A" w:rsidRPr="00BB527B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 xml:space="preserve"> (Нестеренко</w:t>
      </w:r>
      <w:r w:rsidR="00AC503A" w:rsidRPr="00BB527B">
        <w:rPr>
          <w:rFonts w:ascii="Times New Roman" w:hAnsi="Times New Roman" w:cs="Times New Roman"/>
          <w:sz w:val="28"/>
          <w:szCs w:val="28"/>
          <w:lang w:val="uk-UA"/>
        </w:rPr>
        <w:t>), заступника міського голови Андрієнка Ю.Г.</w:t>
      </w:r>
    </w:p>
    <w:p w14:paraId="1B58DCB5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3B17BD0F" w14:textId="77777777" w:rsidR="004D4CBA" w:rsidRPr="00BB527B" w:rsidRDefault="004D4CBA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6A0B1A39" w14:textId="77777777" w:rsidR="009C1CB5" w:rsidRPr="00BB527B" w:rsidRDefault="009C1CB5" w:rsidP="00537677">
      <w:pPr>
        <w:widowControl w:val="0"/>
        <w:spacing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8BCAFDC" w14:textId="77777777" w:rsidR="002D57D6" w:rsidRPr="006E4D17" w:rsidRDefault="00A20D91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Міський голова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ab/>
      </w:r>
      <w:r w:rsidR="00001C89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О.</w:t>
      </w:r>
      <w:r w:rsidR="00253032"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BB527B">
        <w:rPr>
          <w:rFonts w:ascii="Times New Roman" w:eastAsia="Times New Roman" w:hAnsi="Times New Roman" w:cs="Times New Roman"/>
          <w:sz w:val="28"/>
          <w:szCs w:val="28"/>
          <w:lang w:val="uk-UA"/>
        </w:rPr>
        <w:t>СЄНКЕВИЧ</w:t>
      </w:r>
      <w:bookmarkEnd w:id="5"/>
    </w:p>
    <w:p w14:paraId="5E373263" w14:textId="77777777" w:rsidR="006E4D17" w:rsidRPr="006E4D17" w:rsidRDefault="006E4D17" w:rsidP="00537677">
      <w:pPr>
        <w:widowControl w:val="0"/>
        <w:tabs>
          <w:tab w:val="left" w:pos="7615"/>
        </w:tabs>
        <w:spacing w:line="240" w:lineRule="auto"/>
        <w:ind w:right="-20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sectPr w:rsidR="006E4D17" w:rsidRPr="006E4D17" w:rsidSect="00A8542E">
      <w:headerReference w:type="default" r:id="rId10"/>
      <w:pgSz w:w="11905" w:h="16838"/>
      <w:pgMar w:top="1134" w:right="567" w:bottom="1560" w:left="1701" w:header="397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C9E113" w14:textId="77777777" w:rsidR="00B87F5A" w:rsidRDefault="00B87F5A" w:rsidP="00A8542E">
      <w:pPr>
        <w:spacing w:line="240" w:lineRule="auto"/>
      </w:pPr>
      <w:r>
        <w:separator/>
      </w:r>
    </w:p>
  </w:endnote>
  <w:endnote w:type="continuationSeparator" w:id="0">
    <w:p w14:paraId="558E2AAF" w14:textId="77777777" w:rsidR="00B87F5A" w:rsidRDefault="00B87F5A" w:rsidP="00A8542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6F9A16" w14:textId="77777777" w:rsidR="00B87F5A" w:rsidRDefault="00B87F5A" w:rsidP="00A8542E">
      <w:pPr>
        <w:spacing w:line="240" w:lineRule="auto"/>
      </w:pPr>
      <w:r>
        <w:separator/>
      </w:r>
    </w:p>
  </w:footnote>
  <w:footnote w:type="continuationSeparator" w:id="0">
    <w:p w14:paraId="4632B196" w14:textId="77777777" w:rsidR="00B87F5A" w:rsidRDefault="00B87F5A" w:rsidP="00A8542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4888979"/>
      <w:docPartObj>
        <w:docPartGallery w:val="Page Numbers (Top of Page)"/>
        <w:docPartUnique/>
      </w:docPartObj>
    </w:sdtPr>
    <w:sdtEndPr/>
    <w:sdtContent>
      <w:p w14:paraId="5E8E3CBD" w14:textId="1E3C22A2" w:rsidR="00A8542E" w:rsidRDefault="00A8542E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uk-UA"/>
          </w:rPr>
          <w:t>2</w:t>
        </w:r>
        <w:r>
          <w:fldChar w:fldCharType="end"/>
        </w:r>
      </w:p>
    </w:sdtContent>
  </w:sdt>
  <w:p w14:paraId="50C96963" w14:textId="77777777" w:rsidR="00A8542E" w:rsidRDefault="00A8542E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EB4A44"/>
    <w:multiLevelType w:val="multilevel"/>
    <w:tmpl w:val="B1AEEA8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 w15:restartNumberingAfterBreak="0">
    <w:nsid w:val="39326FED"/>
    <w:multiLevelType w:val="hybridMultilevel"/>
    <w:tmpl w:val="CE8ED566"/>
    <w:lvl w:ilvl="0" w:tplc="F11ED0DA">
      <w:start w:val="1"/>
      <w:numFmt w:val="bullet"/>
      <w:lvlText w:val="-"/>
      <w:lvlJc w:val="left"/>
      <w:pPr>
        <w:ind w:left="926" w:hanging="360"/>
      </w:pPr>
      <w:rPr>
        <w:rFonts w:ascii="Times New Roman" w:eastAsia="Times New Roman" w:hAnsi="Times New Roman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" w15:restartNumberingAfterBreak="0">
    <w:nsid w:val="721026A6"/>
    <w:multiLevelType w:val="hybridMultilevel"/>
    <w:tmpl w:val="E3DAA1D4"/>
    <w:lvl w:ilvl="0" w:tplc="05922E56">
      <w:start w:val="1"/>
      <w:numFmt w:val="decimal"/>
      <w:lvlText w:val="%1."/>
      <w:lvlJc w:val="left"/>
      <w:pPr>
        <w:ind w:left="921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641" w:hanging="360"/>
      </w:pPr>
    </w:lvl>
    <w:lvl w:ilvl="2" w:tplc="2000001B" w:tentative="1">
      <w:start w:val="1"/>
      <w:numFmt w:val="lowerRoman"/>
      <w:lvlText w:val="%3."/>
      <w:lvlJc w:val="right"/>
      <w:pPr>
        <w:ind w:left="2361" w:hanging="180"/>
      </w:pPr>
    </w:lvl>
    <w:lvl w:ilvl="3" w:tplc="2000000F" w:tentative="1">
      <w:start w:val="1"/>
      <w:numFmt w:val="decimal"/>
      <w:lvlText w:val="%4."/>
      <w:lvlJc w:val="left"/>
      <w:pPr>
        <w:ind w:left="3081" w:hanging="360"/>
      </w:pPr>
    </w:lvl>
    <w:lvl w:ilvl="4" w:tplc="20000019" w:tentative="1">
      <w:start w:val="1"/>
      <w:numFmt w:val="lowerLetter"/>
      <w:lvlText w:val="%5."/>
      <w:lvlJc w:val="left"/>
      <w:pPr>
        <w:ind w:left="3801" w:hanging="360"/>
      </w:pPr>
    </w:lvl>
    <w:lvl w:ilvl="5" w:tplc="2000001B" w:tentative="1">
      <w:start w:val="1"/>
      <w:numFmt w:val="lowerRoman"/>
      <w:lvlText w:val="%6."/>
      <w:lvlJc w:val="right"/>
      <w:pPr>
        <w:ind w:left="4521" w:hanging="180"/>
      </w:pPr>
    </w:lvl>
    <w:lvl w:ilvl="6" w:tplc="2000000F" w:tentative="1">
      <w:start w:val="1"/>
      <w:numFmt w:val="decimal"/>
      <w:lvlText w:val="%7."/>
      <w:lvlJc w:val="left"/>
      <w:pPr>
        <w:ind w:left="5241" w:hanging="360"/>
      </w:pPr>
    </w:lvl>
    <w:lvl w:ilvl="7" w:tplc="20000019" w:tentative="1">
      <w:start w:val="1"/>
      <w:numFmt w:val="lowerLetter"/>
      <w:lvlText w:val="%8."/>
      <w:lvlJc w:val="left"/>
      <w:pPr>
        <w:ind w:left="5961" w:hanging="360"/>
      </w:pPr>
    </w:lvl>
    <w:lvl w:ilvl="8" w:tplc="2000001B" w:tentative="1">
      <w:start w:val="1"/>
      <w:numFmt w:val="lowerRoman"/>
      <w:lvlText w:val="%9."/>
      <w:lvlJc w:val="right"/>
      <w:pPr>
        <w:ind w:left="6681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7D6"/>
    <w:rsid w:val="00001C89"/>
    <w:rsid w:val="00003600"/>
    <w:rsid w:val="0000661E"/>
    <w:rsid w:val="00015543"/>
    <w:rsid w:val="000163FD"/>
    <w:rsid w:val="00020333"/>
    <w:rsid w:val="00021CB8"/>
    <w:rsid w:val="00022E4B"/>
    <w:rsid w:val="00026D5C"/>
    <w:rsid w:val="0003164A"/>
    <w:rsid w:val="000355DC"/>
    <w:rsid w:val="00036F9C"/>
    <w:rsid w:val="000411BA"/>
    <w:rsid w:val="000437DD"/>
    <w:rsid w:val="0004390B"/>
    <w:rsid w:val="00043EC4"/>
    <w:rsid w:val="00056FB3"/>
    <w:rsid w:val="00060879"/>
    <w:rsid w:val="00062451"/>
    <w:rsid w:val="00064B64"/>
    <w:rsid w:val="0006734C"/>
    <w:rsid w:val="000675B6"/>
    <w:rsid w:val="00073619"/>
    <w:rsid w:val="00075C62"/>
    <w:rsid w:val="00080A09"/>
    <w:rsid w:val="00081C1D"/>
    <w:rsid w:val="00081D3D"/>
    <w:rsid w:val="00090C39"/>
    <w:rsid w:val="00092E3A"/>
    <w:rsid w:val="00094D1F"/>
    <w:rsid w:val="0009520E"/>
    <w:rsid w:val="00095C50"/>
    <w:rsid w:val="000A2B4D"/>
    <w:rsid w:val="000A4870"/>
    <w:rsid w:val="000B574F"/>
    <w:rsid w:val="000B7956"/>
    <w:rsid w:val="000C1AE4"/>
    <w:rsid w:val="000C696A"/>
    <w:rsid w:val="000D13FA"/>
    <w:rsid w:val="000D6ECE"/>
    <w:rsid w:val="000E04EA"/>
    <w:rsid w:val="000E2FC4"/>
    <w:rsid w:val="000E519D"/>
    <w:rsid w:val="000F11E3"/>
    <w:rsid w:val="000F16E0"/>
    <w:rsid w:val="000F3E03"/>
    <w:rsid w:val="000F4ACD"/>
    <w:rsid w:val="000F5213"/>
    <w:rsid w:val="000F6FCE"/>
    <w:rsid w:val="001019C2"/>
    <w:rsid w:val="00105DFD"/>
    <w:rsid w:val="0010704F"/>
    <w:rsid w:val="00107F4D"/>
    <w:rsid w:val="001127E7"/>
    <w:rsid w:val="001130FE"/>
    <w:rsid w:val="00113EC9"/>
    <w:rsid w:val="001150B3"/>
    <w:rsid w:val="001252EF"/>
    <w:rsid w:val="00125F9F"/>
    <w:rsid w:val="001271E7"/>
    <w:rsid w:val="00130D22"/>
    <w:rsid w:val="001327BA"/>
    <w:rsid w:val="001329A4"/>
    <w:rsid w:val="00133A93"/>
    <w:rsid w:val="0013771B"/>
    <w:rsid w:val="00137B06"/>
    <w:rsid w:val="00144FB8"/>
    <w:rsid w:val="001459DE"/>
    <w:rsid w:val="00145C41"/>
    <w:rsid w:val="00170120"/>
    <w:rsid w:val="00172E6F"/>
    <w:rsid w:val="0017638B"/>
    <w:rsid w:val="00180B74"/>
    <w:rsid w:val="00184F5C"/>
    <w:rsid w:val="00192C3C"/>
    <w:rsid w:val="00196EE6"/>
    <w:rsid w:val="001A17A8"/>
    <w:rsid w:val="001A54E0"/>
    <w:rsid w:val="001A7C7C"/>
    <w:rsid w:val="001B07F6"/>
    <w:rsid w:val="001B4149"/>
    <w:rsid w:val="001C1E8B"/>
    <w:rsid w:val="001C3D5D"/>
    <w:rsid w:val="001C5FEC"/>
    <w:rsid w:val="001D750E"/>
    <w:rsid w:val="001D765C"/>
    <w:rsid w:val="001E169D"/>
    <w:rsid w:val="001E25F8"/>
    <w:rsid w:val="001E66D0"/>
    <w:rsid w:val="001F1426"/>
    <w:rsid w:val="002001D4"/>
    <w:rsid w:val="00201FC7"/>
    <w:rsid w:val="002037D3"/>
    <w:rsid w:val="002040AA"/>
    <w:rsid w:val="00207251"/>
    <w:rsid w:val="002103C0"/>
    <w:rsid w:val="002117E5"/>
    <w:rsid w:val="00213F03"/>
    <w:rsid w:val="00217CCF"/>
    <w:rsid w:val="002237DB"/>
    <w:rsid w:val="00224931"/>
    <w:rsid w:val="002278E9"/>
    <w:rsid w:val="00227D96"/>
    <w:rsid w:val="002305BF"/>
    <w:rsid w:val="00233217"/>
    <w:rsid w:val="0023579F"/>
    <w:rsid w:val="00241F61"/>
    <w:rsid w:val="00253032"/>
    <w:rsid w:val="002601F8"/>
    <w:rsid w:val="002616BF"/>
    <w:rsid w:val="0027289C"/>
    <w:rsid w:val="00280D17"/>
    <w:rsid w:val="00282C69"/>
    <w:rsid w:val="00291B85"/>
    <w:rsid w:val="002954A7"/>
    <w:rsid w:val="00296669"/>
    <w:rsid w:val="00297CFD"/>
    <w:rsid w:val="002A17F0"/>
    <w:rsid w:val="002A4A0E"/>
    <w:rsid w:val="002A7D69"/>
    <w:rsid w:val="002B30EE"/>
    <w:rsid w:val="002B3410"/>
    <w:rsid w:val="002B7189"/>
    <w:rsid w:val="002D208C"/>
    <w:rsid w:val="002D4972"/>
    <w:rsid w:val="002D57D6"/>
    <w:rsid w:val="002E38D3"/>
    <w:rsid w:val="002E6637"/>
    <w:rsid w:val="002F5B9E"/>
    <w:rsid w:val="003018C4"/>
    <w:rsid w:val="00314293"/>
    <w:rsid w:val="003153FC"/>
    <w:rsid w:val="00321048"/>
    <w:rsid w:val="00326119"/>
    <w:rsid w:val="0032654C"/>
    <w:rsid w:val="00330EB6"/>
    <w:rsid w:val="00330F7F"/>
    <w:rsid w:val="00353D10"/>
    <w:rsid w:val="00355903"/>
    <w:rsid w:val="003730FD"/>
    <w:rsid w:val="0037574D"/>
    <w:rsid w:val="00375F29"/>
    <w:rsid w:val="00376E8F"/>
    <w:rsid w:val="00380CAB"/>
    <w:rsid w:val="00385D79"/>
    <w:rsid w:val="00386FD3"/>
    <w:rsid w:val="00394F76"/>
    <w:rsid w:val="003A43B7"/>
    <w:rsid w:val="003D7C33"/>
    <w:rsid w:val="003E3854"/>
    <w:rsid w:val="003E5D97"/>
    <w:rsid w:val="003F2D17"/>
    <w:rsid w:val="003F31BF"/>
    <w:rsid w:val="003F367F"/>
    <w:rsid w:val="003F6FAB"/>
    <w:rsid w:val="004060F6"/>
    <w:rsid w:val="00406898"/>
    <w:rsid w:val="00410523"/>
    <w:rsid w:val="00416BA7"/>
    <w:rsid w:val="0042212D"/>
    <w:rsid w:val="00426B20"/>
    <w:rsid w:val="00427911"/>
    <w:rsid w:val="004336A3"/>
    <w:rsid w:val="00433ACE"/>
    <w:rsid w:val="00436D18"/>
    <w:rsid w:val="00441B3C"/>
    <w:rsid w:val="004430CB"/>
    <w:rsid w:val="00443524"/>
    <w:rsid w:val="00443AE6"/>
    <w:rsid w:val="00446F4E"/>
    <w:rsid w:val="0045546E"/>
    <w:rsid w:val="004632D6"/>
    <w:rsid w:val="00472F4B"/>
    <w:rsid w:val="00480830"/>
    <w:rsid w:val="004814FA"/>
    <w:rsid w:val="004961AA"/>
    <w:rsid w:val="004A6685"/>
    <w:rsid w:val="004A7206"/>
    <w:rsid w:val="004B5411"/>
    <w:rsid w:val="004C50C5"/>
    <w:rsid w:val="004C6557"/>
    <w:rsid w:val="004D4CBA"/>
    <w:rsid w:val="004E1946"/>
    <w:rsid w:val="004E2B85"/>
    <w:rsid w:val="004E2C2C"/>
    <w:rsid w:val="004E40FA"/>
    <w:rsid w:val="004E5048"/>
    <w:rsid w:val="004F3FDD"/>
    <w:rsid w:val="00501ABF"/>
    <w:rsid w:val="0050694B"/>
    <w:rsid w:val="00510C54"/>
    <w:rsid w:val="00513414"/>
    <w:rsid w:val="00516A9A"/>
    <w:rsid w:val="00517D54"/>
    <w:rsid w:val="00524E6D"/>
    <w:rsid w:val="005250EF"/>
    <w:rsid w:val="00525C71"/>
    <w:rsid w:val="00537677"/>
    <w:rsid w:val="00540840"/>
    <w:rsid w:val="00541671"/>
    <w:rsid w:val="00547652"/>
    <w:rsid w:val="00550327"/>
    <w:rsid w:val="0055096C"/>
    <w:rsid w:val="00553AF0"/>
    <w:rsid w:val="00562616"/>
    <w:rsid w:val="00573D21"/>
    <w:rsid w:val="00575441"/>
    <w:rsid w:val="0057799C"/>
    <w:rsid w:val="0058244D"/>
    <w:rsid w:val="00584FD5"/>
    <w:rsid w:val="00590D2C"/>
    <w:rsid w:val="00591775"/>
    <w:rsid w:val="005938E7"/>
    <w:rsid w:val="005961F4"/>
    <w:rsid w:val="00597575"/>
    <w:rsid w:val="005A1B6B"/>
    <w:rsid w:val="005B1034"/>
    <w:rsid w:val="005C24C5"/>
    <w:rsid w:val="005D296E"/>
    <w:rsid w:val="005D328A"/>
    <w:rsid w:val="005D485F"/>
    <w:rsid w:val="005E7791"/>
    <w:rsid w:val="005F331F"/>
    <w:rsid w:val="00603505"/>
    <w:rsid w:val="006073B3"/>
    <w:rsid w:val="00616AEC"/>
    <w:rsid w:val="00623B6C"/>
    <w:rsid w:val="00626260"/>
    <w:rsid w:val="0062680C"/>
    <w:rsid w:val="00630706"/>
    <w:rsid w:val="00631711"/>
    <w:rsid w:val="006363CB"/>
    <w:rsid w:val="00641488"/>
    <w:rsid w:val="00641DCF"/>
    <w:rsid w:val="00644C65"/>
    <w:rsid w:val="00653BAF"/>
    <w:rsid w:val="00653D8A"/>
    <w:rsid w:val="00656FC8"/>
    <w:rsid w:val="006577A6"/>
    <w:rsid w:val="00660F04"/>
    <w:rsid w:val="00661561"/>
    <w:rsid w:val="00666054"/>
    <w:rsid w:val="006679F4"/>
    <w:rsid w:val="0067044B"/>
    <w:rsid w:val="00677692"/>
    <w:rsid w:val="006812FE"/>
    <w:rsid w:val="00682827"/>
    <w:rsid w:val="00687006"/>
    <w:rsid w:val="00690AB6"/>
    <w:rsid w:val="00692005"/>
    <w:rsid w:val="006933FB"/>
    <w:rsid w:val="006A6C76"/>
    <w:rsid w:val="006B39D8"/>
    <w:rsid w:val="006D22DE"/>
    <w:rsid w:val="006D4007"/>
    <w:rsid w:val="006E4727"/>
    <w:rsid w:val="006E4D17"/>
    <w:rsid w:val="006F3B9A"/>
    <w:rsid w:val="006F65D6"/>
    <w:rsid w:val="00701BA2"/>
    <w:rsid w:val="00702730"/>
    <w:rsid w:val="00704100"/>
    <w:rsid w:val="0072387E"/>
    <w:rsid w:val="00727600"/>
    <w:rsid w:val="00730B7C"/>
    <w:rsid w:val="00731E30"/>
    <w:rsid w:val="00733C27"/>
    <w:rsid w:val="00734DD3"/>
    <w:rsid w:val="00736467"/>
    <w:rsid w:val="00737A30"/>
    <w:rsid w:val="0074443B"/>
    <w:rsid w:val="00744E5F"/>
    <w:rsid w:val="007528BD"/>
    <w:rsid w:val="00763504"/>
    <w:rsid w:val="0076411E"/>
    <w:rsid w:val="007733C1"/>
    <w:rsid w:val="00776FE3"/>
    <w:rsid w:val="007805C3"/>
    <w:rsid w:val="00784691"/>
    <w:rsid w:val="00786B4B"/>
    <w:rsid w:val="00794FAB"/>
    <w:rsid w:val="00797184"/>
    <w:rsid w:val="00797B04"/>
    <w:rsid w:val="007A30EF"/>
    <w:rsid w:val="007A42EF"/>
    <w:rsid w:val="007B7E1A"/>
    <w:rsid w:val="007C17A2"/>
    <w:rsid w:val="007C2360"/>
    <w:rsid w:val="007C6686"/>
    <w:rsid w:val="007C7729"/>
    <w:rsid w:val="007D3027"/>
    <w:rsid w:val="007D5260"/>
    <w:rsid w:val="007D63FB"/>
    <w:rsid w:val="007D6CB2"/>
    <w:rsid w:val="007E0039"/>
    <w:rsid w:val="007E047E"/>
    <w:rsid w:val="007F3522"/>
    <w:rsid w:val="007F6784"/>
    <w:rsid w:val="007F6EF0"/>
    <w:rsid w:val="007F7D8F"/>
    <w:rsid w:val="00806F5D"/>
    <w:rsid w:val="008139B0"/>
    <w:rsid w:val="00837924"/>
    <w:rsid w:val="00840158"/>
    <w:rsid w:val="008421C8"/>
    <w:rsid w:val="00843D74"/>
    <w:rsid w:val="008450BA"/>
    <w:rsid w:val="00850FD7"/>
    <w:rsid w:val="00857B01"/>
    <w:rsid w:val="00860408"/>
    <w:rsid w:val="00860A9B"/>
    <w:rsid w:val="00863997"/>
    <w:rsid w:val="00865A76"/>
    <w:rsid w:val="00872848"/>
    <w:rsid w:val="008733D3"/>
    <w:rsid w:val="0087471D"/>
    <w:rsid w:val="00875BE5"/>
    <w:rsid w:val="00880706"/>
    <w:rsid w:val="00884CD3"/>
    <w:rsid w:val="008852D1"/>
    <w:rsid w:val="008A5E47"/>
    <w:rsid w:val="008B149B"/>
    <w:rsid w:val="008B3C20"/>
    <w:rsid w:val="008B4DA0"/>
    <w:rsid w:val="008C4B42"/>
    <w:rsid w:val="008C7260"/>
    <w:rsid w:val="008D439E"/>
    <w:rsid w:val="008D5A8C"/>
    <w:rsid w:val="008E0FFB"/>
    <w:rsid w:val="008F1562"/>
    <w:rsid w:val="008F1981"/>
    <w:rsid w:val="008F255F"/>
    <w:rsid w:val="00901E33"/>
    <w:rsid w:val="00902582"/>
    <w:rsid w:val="0090499D"/>
    <w:rsid w:val="00910B2C"/>
    <w:rsid w:val="00914AF7"/>
    <w:rsid w:val="00916C5E"/>
    <w:rsid w:val="009173BB"/>
    <w:rsid w:val="00922A5E"/>
    <w:rsid w:val="00922A8F"/>
    <w:rsid w:val="00927C80"/>
    <w:rsid w:val="0093081B"/>
    <w:rsid w:val="00935E13"/>
    <w:rsid w:val="00941670"/>
    <w:rsid w:val="0094625A"/>
    <w:rsid w:val="00947ABC"/>
    <w:rsid w:val="00951129"/>
    <w:rsid w:val="00957310"/>
    <w:rsid w:val="00957452"/>
    <w:rsid w:val="00974684"/>
    <w:rsid w:val="00975A3F"/>
    <w:rsid w:val="0097630D"/>
    <w:rsid w:val="00980004"/>
    <w:rsid w:val="00980C40"/>
    <w:rsid w:val="00984F2D"/>
    <w:rsid w:val="009955CF"/>
    <w:rsid w:val="009A6848"/>
    <w:rsid w:val="009B75F8"/>
    <w:rsid w:val="009B7759"/>
    <w:rsid w:val="009C1CB5"/>
    <w:rsid w:val="009C2F3F"/>
    <w:rsid w:val="009C5FBB"/>
    <w:rsid w:val="009C711F"/>
    <w:rsid w:val="009C7895"/>
    <w:rsid w:val="009E0122"/>
    <w:rsid w:val="009E04CF"/>
    <w:rsid w:val="009E6212"/>
    <w:rsid w:val="009F306C"/>
    <w:rsid w:val="009F3139"/>
    <w:rsid w:val="009F49A0"/>
    <w:rsid w:val="009F4DFB"/>
    <w:rsid w:val="009F75E6"/>
    <w:rsid w:val="00A03D94"/>
    <w:rsid w:val="00A10812"/>
    <w:rsid w:val="00A10A20"/>
    <w:rsid w:val="00A13186"/>
    <w:rsid w:val="00A20C78"/>
    <w:rsid w:val="00A20D91"/>
    <w:rsid w:val="00A21050"/>
    <w:rsid w:val="00A32FA0"/>
    <w:rsid w:val="00A40185"/>
    <w:rsid w:val="00A40307"/>
    <w:rsid w:val="00A4125A"/>
    <w:rsid w:val="00A45291"/>
    <w:rsid w:val="00A4561A"/>
    <w:rsid w:val="00A46EB1"/>
    <w:rsid w:val="00A57815"/>
    <w:rsid w:val="00A61FC2"/>
    <w:rsid w:val="00A71589"/>
    <w:rsid w:val="00A750BC"/>
    <w:rsid w:val="00A81803"/>
    <w:rsid w:val="00A8340B"/>
    <w:rsid w:val="00A8542E"/>
    <w:rsid w:val="00A85C6A"/>
    <w:rsid w:val="00AA14CA"/>
    <w:rsid w:val="00AA7B46"/>
    <w:rsid w:val="00AC11D8"/>
    <w:rsid w:val="00AC3747"/>
    <w:rsid w:val="00AC3AF1"/>
    <w:rsid w:val="00AC503A"/>
    <w:rsid w:val="00AD1F0E"/>
    <w:rsid w:val="00AD21D6"/>
    <w:rsid w:val="00AD4954"/>
    <w:rsid w:val="00AE6D03"/>
    <w:rsid w:val="00AF3019"/>
    <w:rsid w:val="00AF4928"/>
    <w:rsid w:val="00B047E0"/>
    <w:rsid w:val="00B102EB"/>
    <w:rsid w:val="00B11AA3"/>
    <w:rsid w:val="00B1306E"/>
    <w:rsid w:val="00B144A2"/>
    <w:rsid w:val="00B25623"/>
    <w:rsid w:val="00B27688"/>
    <w:rsid w:val="00B511BC"/>
    <w:rsid w:val="00B523A1"/>
    <w:rsid w:val="00B52595"/>
    <w:rsid w:val="00B53569"/>
    <w:rsid w:val="00B6104D"/>
    <w:rsid w:val="00B61A48"/>
    <w:rsid w:val="00B62494"/>
    <w:rsid w:val="00B701DB"/>
    <w:rsid w:val="00B7210B"/>
    <w:rsid w:val="00B73AEB"/>
    <w:rsid w:val="00B83B21"/>
    <w:rsid w:val="00B87F5A"/>
    <w:rsid w:val="00B97345"/>
    <w:rsid w:val="00BA1770"/>
    <w:rsid w:val="00BA7A76"/>
    <w:rsid w:val="00BB527B"/>
    <w:rsid w:val="00BC4833"/>
    <w:rsid w:val="00BC4F4C"/>
    <w:rsid w:val="00BC6382"/>
    <w:rsid w:val="00BC70E8"/>
    <w:rsid w:val="00BD142B"/>
    <w:rsid w:val="00BD152B"/>
    <w:rsid w:val="00BD5A0B"/>
    <w:rsid w:val="00BE2431"/>
    <w:rsid w:val="00BE3DB9"/>
    <w:rsid w:val="00BE7B0F"/>
    <w:rsid w:val="00BF6C3F"/>
    <w:rsid w:val="00C0725C"/>
    <w:rsid w:val="00C2386D"/>
    <w:rsid w:val="00C238EE"/>
    <w:rsid w:val="00C267DD"/>
    <w:rsid w:val="00C274F7"/>
    <w:rsid w:val="00C300AA"/>
    <w:rsid w:val="00C3044A"/>
    <w:rsid w:val="00C31792"/>
    <w:rsid w:val="00C339EC"/>
    <w:rsid w:val="00C34C60"/>
    <w:rsid w:val="00C509FC"/>
    <w:rsid w:val="00C50FC3"/>
    <w:rsid w:val="00C533EB"/>
    <w:rsid w:val="00C5473F"/>
    <w:rsid w:val="00C640B0"/>
    <w:rsid w:val="00C670CC"/>
    <w:rsid w:val="00C74DB4"/>
    <w:rsid w:val="00C77889"/>
    <w:rsid w:val="00C86B39"/>
    <w:rsid w:val="00C90444"/>
    <w:rsid w:val="00C97E09"/>
    <w:rsid w:val="00CA5113"/>
    <w:rsid w:val="00CB257D"/>
    <w:rsid w:val="00CB5B90"/>
    <w:rsid w:val="00CB5C1D"/>
    <w:rsid w:val="00CD1174"/>
    <w:rsid w:val="00CD2AAA"/>
    <w:rsid w:val="00CD65F7"/>
    <w:rsid w:val="00CE079D"/>
    <w:rsid w:val="00CE0CDE"/>
    <w:rsid w:val="00CE135E"/>
    <w:rsid w:val="00CE1715"/>
    <w:rsid w:val="00CE58A5"/>
    <w:rsid w:val="00CF4F9F"/>
    <w:rsid w:val="00D07BB1"/>
    <w:rsid w:val="00D11F28"/>
    <w:rsid w:val="00D14D3A"/>
    <w:rsid w:val="00D26315"/>
    <w:rsid w:val="00D42C86"/>
    <w:rsid w:val="00D4421F"/>
    <w:rsid w:val="00D457C5"/>
    <w:rsid w:val="00D47C5B"/>
    <w:rsid w:val="00D509E0"/>
    <w:rsid w:val="00D6024B"/>
    <w:rsid w:val="00D667A7"/>
    <w:rsid w:val="00D66F82"/>
    <w:rsid w:val="00D80C64"/>
    <w:rsid w:val="00D84524"/>
    <w:rsid w:val="00D859C9"/>
    <w:rsid w:val="00D85AB5"/>
    <w:rsid w:val="00D85FCD"/>
    <w:rsid w:val="00D93A98"/>
    <w:rsid w:val="00D9662F"/>
    <w:rsid w:val="00D979EC"/>
    <w:rsid w:val="00DA62D4"/>
    <w:rsid w:val="00DB0281"/>
    <w:rsid w:val="00DB46BD"/>
    <w:rsid w:val="00DB6944"/>
    <w:rsid w:val="00DC5448"/>
    <w:rsid w:val="00DD6D4A"/>
    <w:rsid w:val="00DF49F8"/>
    <w:rsid w:val="00DF4BFE"/>
    <w:rsid w:val="00DF569B"/>
    <w:rsid w:val="00DF63C0"/>
    <w:rsid w:val="00E03CFE"/>
    <w:rsid w:val="00E049D4"/>
    <w:rsid w:val="00E057B9"/>
    <w:rsid w:val="00E05D1C"/>
    <w:rsid w:val="00E11F18"/>
    <w:rsid w:val="00E15294"/>
    <w:rsid w:val="00E20E8B"/>
    <w:rsid w:val="00E22418"/>
    <w:rsid w:val="00E23067"/>
    <w:rsid w:val="00E345C4"/>
    <w:rsid w:val="00E4118E"/>
    <w:rsid w:val="00E41780"/>
    <w:rsid w:val="00E55FF8"/>
    <w:rsid w:val="00E6316B"/>
    <w:rsid w:val="00E67281"/>
    <w:rsid w:val="00E736F4"/>
    <w:rsid w:val="00E7627D"/>
    <w:rsid w:val="00E76CE0"/>
    <w:rsid w:val="00E77A74"/>
    <w:rsid w:val="00E85C53"/>
    <w:rsid w:val="00E8698C"/>
    <w:rsid w:val="00E920B5"/>
    <w:rsid w:val="00E95358"/>
    <w:rsid w:val="00E97E2B"/>
    <w:rsid w:val="00EA4A03"/>
    <w:rsid w:val="00EA6FAD"/>
    <w:rsid w:val="00EA7582"/>
    <w:rsid w:val="00EA7F0A"/>
    <w:rsid w:val="00EB26CB"/>
    <w:rsid w:val="00EB48CC"/>
    <w:rsid w:val="00EC1D93"/>
    <w:rsid w:val="00EC38A5"/>
    <w:rsid w:val="00ED0E4D"/>
    <w:rsid w:val="00ED2602"/>
    <w:rsid w:val="00ED2A09"/>
    <w:rsid w:val="00ED6BC2"/>
    <w:rsid w:val="00EF1D1D"/>
    <w:rsid w:val="00EF5D22"/>
    <w:rsid w:val="00EF7C59"/>
    <w:rsid w:val="00F06CB9"/>
    <w:rsid w:val="00F137DC"/>
    <w:rsid w:val="00F14A3C"/>
    <w:rsid w:val="00F1577E"/>
    <w:rsid w:val="00F322D1"/>
    <w:rsid w:val="00F40427"/>
    <w:rsid w:val="00F40F70"/>
    <w:rsid w:val="00F4307E"/>
    <w:rsid w:val="00F43989"/>
    <w:rsid w:val="00F5042D"/>
    <w:rsid w:val="00F5679D"/>
    <w:rsid w:val="00F61DFD"/>
    <w:rsid w:val="00F62525"/>
    <w:rsid w:val="00F70B92"/>
    <w:rsid w:val="00F73F73"/>
    <w:rsid w:val="00F94C36"/>
    <w:rsid w:val="00F96A3B"/>
    <w:rsid w:val="00F977DB"/>
    <w:rsid w:val="00FB0667"/>
    <w:rsid w:val="00FB2E6A"/>
    <w:rsid w:val="00FB3357"/>
    <w:rsid w:val="00FC3359"/>
    <w:rsid w:val="00FD0ECE"/>
    <w:rsid w:val="00FD2D3B"/>
    <w:rsid w:val="00FD49DB"/>
    <w:rsid w:val="00FD62F7"/>
    <w:rsid w:val="00FD737F"/>
    <w:rsid w:val="00FE12F7"/>
    <w:rsid w:val="00FE1405"/>
    <w:rsid w:val="00FF43AF"/>
    <w:rsid w:val="00FF6DEE"/>
    <w:rsid w:val="00FF77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FC52A"/>
  <w15:docId w15:val="{61BE9E52-6483-4300-AF73-EBB50C7079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569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509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43D74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8542E"/>
  </w:style>
  <w:style w:type="paragraph" w:styleId="a7">
    <w:name w:val="footer"/>
    <w:basedOn w:val="a"/>
    <w:link w:val="a8"/>
    <w:uiPriority w:val="99"/>
    <w:unhideWhenUsed/>
    <w:rsid w:val="00A8542E"/>
    <w:pPr>
      <w:tabs>
        <w:tab w:val="center" w:pos="4819"/>
        <w:tab w:val="right" w:pos="9639"/>
      </w:tabs>
      <w:spacing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85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3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1A094-A1DA-4D31-B396-645BE95F72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Liubov Kachur</dc:creator>
  <cp:lastModifiedBy>User</cp:lastModifiedBy>
  <cp:revision>2</cp:revision>
  <cp:lastPrinted>2025-01-06T13:07:00Z</cp:lastPrinted>
  <dcterms:created xsi:type="dcterms:W3CDTF">2025-03-21T11:36:00Z</dcterms:created>
  <dcterms:modified xsi:type="dcterms:W3CDTF">2025-03-21T11:36:00Z</dcterms:modified>
</cp:coreProperties>
</file>